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0418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nf a vf, zapojování zesilovačů, jednotlivé druhy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D473A" w:rsidP="00852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852D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 w:rsidR="005041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50418B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</w:t>
      </w:r>
      <w:r w:rsidR="0050418B">
        <w:rPr>
          <w:rStyle w:val="Siln"/>
          <w:b w:val="0"/>
          <w:sz w:val="24"/>
          <w:szCs w:val="24"/>
        </w:rPr>
        <w:t>zapojení jednostupňového zesilovače s tranzistorem NPN. Popište funkci jednotlivých součástek a napište frekvenční rozsah nf zesilovače.</w:t>
      </w:r>
      <w:r w:rsidR="000949B3">
        <w:rPr>
          <w:rStyle w:val="Siln"/>
          <w:b w:val="0"/>
          <w:sz w:val="24"/>
          <w:szCs w:val="24"/>
        </w:rPr>
        <w:t xml:space="preserve"> Popište co je pracovní bod tranzistoru. </w:t>
      </w:r>
      <w:r w:rsidR="0050418B">
        <w:rPr>
          <w:rStyle w:val="Siln"/>
          <w:b w:val="0"/>
          <w:sz w:val="24"/>
          <w:szCs w:val="24"/>
        </w:rPr>
        <w:t xml:space="preserve">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A9" w:rsidRDefault="00040DA9" w:rsidP="004258E9">
      <w:pPr>
        <w:spacing w:after="0" w:line="240" w:lineRule="auto"/>
      </w:pPr>
      <w:r>
        <w:separator/>
      </w:r>
    </w:p>
  </w:endnote>
  <w:endnote w:type="continuationSeparator" w:id="0">
    <w:p w:rsidR="00040DA9" w:rsidRDefault="00040DA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852D46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A9" w:rsidRDefault="00040DA9" w:rsidP="004258E9">
      <w:pPr>
        <w:spacing w:after="0" w:line="240" w:lineRule="auto"/>
      </w:pPr>
      <w:r>
        <w:separator/>
      </w:r>
    </w:p>
  </w:footnote>
  <w:footnote w:type="continuationSeparator" w:id="0">
    <w:p w:rsidR="00040DA9" w:rsidRDefault="00040DA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0DA9"/>
    <w:rsid w:val="0004533E"/>
    <w:rsid w:val="00053B9C"/>
    <w:rsid w:val="000549A0"/>
    <w:rsid w:val="00074AF7"/>
    <w:rsid w:val="00086C93"/>
    <w:rsid w:val="000949B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0418B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52D46"/>
    <w:rsid w:val="00864324"/>
    <w:rsid w:val="00875393"/>
    <w:rsid w:val="00877AD0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1F50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473A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FA0B5"/>
  <w15:docId w15:val="{040EC3E3-A66C-4343-9248-8C44488B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2020-10-01T09:26:00Z</dcterms:modified>
</cp:coreProperties>
</file>